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2A7C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  <w:r w:rsidRPr="00C762CB">
        <w:rPr>
          <w:rFonts w:eastAsia="Calibri"/>
          <w:b/>
          <w:bCs/>
          <w:sz w:val="30"/>
          <w:szCs w:val="30"/>
          <w:lang w:eastAsia="en-US"/>
        </w:rPr>
        <w:t>БОБРУЙСКИЙ РАЙОННЫЙ ИСПОЛНИТЕЛЬНЫЙ КОМИТЕТ</w:t>
      </w:r>
    </w:p>
    <w:p w14:paraId="25F1C51E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  <w:r w:rsidRPr="00C762CB">
        <w:rPr>
          <w:rFonts w:eastAsia="Calibri"/>
          <w:bCs/>
          <w:sz w:val="30"/>
          <w:szCs w:val="30"/>
          <w:lang w:val="en-US" w:eastAsia="en-US"/>
        </w:rPr>
        <w:t> </w:t>
      </w:r>
      <w:proofErr w:type="gramStart"/>
      <w:r w:rsidRPr="00C762CB">
        <w:rPr>
          <w:rFonts w:eastAsia="Calibri"/>
          <w:b/>
          <w:bCs/>
          <w:sz w:val="30"/>
          <w:szCs w:val="30"/>
          <w:lang w:eastAsia="en-US"/>
        </w:rPr>
        <w:t>ОТДЕЛ  ИДЕОЛОГИЧЕСКОЙ</w:t>
      </w:r>
      <w:proofErr w:type="gramEnd"/>
      <w:r w:rsidRPr="00C762CB">
        <w:rPr>
          <w:rFonts w:eastAsia="Calibri"/>
          <w:b/>
          <w:bCs/>
          <w:sz w:val="30"/>
          <w:szCs w:val="30"/>
          <w:lang w:eastAsia="en-US"/>
        </w:rPr>
        <w:t xml:space="preserve"> РАБОТЫ</w:t>
      </w:r>
    </w:p>
    <w:p w14:paraId="4723E338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  <w:r w:rsidRPr="00C762CB">
        <w:rPr>
          <w:rFonts w:eastAsia="Calibri"/>
          <w:b/>
          <w:bCs/>
          <w:sz w:val="30"/>
          <w:szCs w:val="30"/>
          <w:lang w:eastAsia="en-US"/>
        </w:rPr>
        <w:t>И ПО ДЕЛАМ МОЛОДЕЖИ</w:t>
      </w:r>
    </w:p>
    <w:p w14:paraId="46D0B495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4FAC9EC8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2C5432A7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3527FBE6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59F7681E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03621E45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662FE899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56FB23E0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7B9C3099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320150D3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3B5AB57D" w14:textId="77777777" w:rsidR="00C762CB" w:rsidRDefault="00C762CB" w:rsidP="00C762CB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ОБОРОНИТЕЛЬНАЯ МОЩЬ БЕЛОРУССКОЙ АРМИИ И </w:t>
      </w:r>
    </w:p>
    <w:p w14:paraId="33424428" w14:textId="2CE8068A" w:rsidR="00C762CB" w:rsidRPr="00BF2A6B" w:rsidRDefault="00C762CB" w:rsidP="00C762CB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ПАТРИОТИЗМ В СОВРЕМЕННЫХ УСЛОВИЯХ</w:t>
      </w:r>
    </w:p>
    <w:p w14:paraId="7B8BC558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3C1EB961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  <w:r w:rsidRPr="00C762CB">
        <w:rPr>
          <w:rFonts w:eastAsia="Calibri"/>
          <w:b/>
          <w:bCs/>
          <w:sz w:val="30"/>
          <w:szCs w:val="30"/>
          <w:lang w:eastAsia="en-US"/>
        </w:rPr>
        <w:t>материал для информационно-пропагандистских групп</w:t>
      </w:r>
    </w:p>
    <w:p w14:paraId="01BA942F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6DD38FA9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683B3643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429DA073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34213C23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7A0CD4D1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594D486A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04DFF955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1F6CD7CC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2D9F5D24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55C4F21D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7F8919AC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49AAE534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3C27D056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5E7041EA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139DA393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2198F1A8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037B76CD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328955DD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59AFCC63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4840C848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78505595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3CF036C1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  <w:r w:rsidRPr="00C762CB">
        <w:rPr>
          <w:rFonts w:eastAsia="Calibri"/>
          <w:b/>
          <w:bCs/>
          <w:sz w:val="30"/>
          <w:szCs w:val="30"/>
          <w:lang w:eastAsia="en-US"/>
        </w:rPr>
        <w:t xml:space="preserve">    </w:t>
      </w:r>
      <w:proofErr w:type="spellStart"/>
      <w:r w:rsidRPr="00C762CB">
        <w:rPr>
          <w:rFonts w:eastAsia="Calibri"/>
          <w:b/>
          <w:bCs/>
          <w:sz w:val="30"/>
          <w:szCs w:val="30"/>
          <w:lang w:eastAsia="en-US"/>
        </w:rPr>
        <w:t>Бобруйский</w:t>
      </w:r>
      <w:proofErr w:type="spellEnd"/>
      <w:r w:rsidRPr="00C762CB">
        <w:rPr>
          <w:rFonts w:eastAsia="Calibri"/>
          <w:b/>
          <w:bCs/>
          <w:sz w:val="30"/>
          <w:szCs w:val="30"/>
          <w:lang w:eastAsia="en-US"/>
        </w:rPr>
        <w:t xml:space="preserve"> район</w:t>
      </w:r>
    </w:p>
    <w:p w14:paraId="66716D3E" w14:textId="3E4BF7A6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  <w:r>
        <w:rPr>
          <w:rFonts w:eastAsia="Calibri"/>
          <w:b/>
          <w:bCs/>
          <w:sz w:val="30"/>
          <w:szCs w:val="30"/>
          <w:lang w:eastAsia="en-US"/>
        </w:rPr>
        <w:t xml:space="preserve">   февраль 2026</w:t>
      </w:r>
      <w:r w:rsidRPr="00C762CB">
        <w:rPr>
          <w:rFonts w:eastAsia="Calibri"/>
          <w:b/>
          <w:bCs/>
          <w:sz w:val="30"/>
          <w:szCs w:val="30"/>
          <w:lang w:eastAsia="en-US"/>
        </w:rPr>
        <w:t xml:space="preserve"> г.</w:t>
      </w:r>
    </w:p>
    <w:p w14:paraId="2878C947" w14:textId="77777777" w:rsidR="00C762CB" w:rsidRPr="00C762CB" w:rsidRDefault="00C762CB" w:rsidP="00C762CB">
      <w:pPr>
        <w:jc w:val="center"/>
        <w:rPr>
          <w:rFonts w:eastAsia="Calibri"/>
          <w:b/>
          <w:bCs/>
          <w:sz w:val="30"/>
          <w:szCs w:val="30"/>
          <w:lang w:eastAsia="en-US"/>
        </w:rPr>
      </w:pPr>
    </w:p>
    <w:p w14:paraId="63B6C215" w14:textId="77777777" w:rsidR="00AF5DC4" w:rsidRDefault="00AF5DC4" w:rsidP="00AF5DC4">
      <w:pPr>
        <w:ind w:left="600"/>
        <w:rPr>
          <w:b/>
          <w:sz w:val="30"/>
          <w:szCs w:val="30"/>
        </w:rPr>
      </w:pPr>
    </w:p>
    <w:p w14:paraId="754082FB" w14:textId="77777777" w:rsidR="00AF5DC4" w:rsidRDefault="00AF5DC4" w:rsidP="00AF5DC4">
      <w:pPr>
        <w:ind w:left="600"/>
        <w:rPr>
          <w:b/>
          <w:sz w:val="30"/>
          <w:szCs w:val="30"/>
        </w:rPr>
      </w:pPr>
    </w:p>
    <w:p w14:paraId="46EDD1D7" w14:textId="77777777" w:rsidR="00AF5DC4" w:rsidRDefault="00AF5DC4" w:rsidP="00AF5DC4">
      <w:pPr>
        <w:ind w:left="600"/>
        <w:rPr>
          <w:b/>
          <w:sz w:val="30"/>
          <w:szCs w:val="30"/>
        </w:rPr>
      </w:pPr>
    </w:p>
    <w:p w14:paraId="6FB3560E" w14:textId="2E6FAD77" w:rsidR="001600A9" w:rsidRPr="00BF2A6B" w:rsidRDefault="001600A9" w:rsidP="00AF5DC4">
      <w:pPr>
        <w:ind w:left="600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 xml:space="preserve">ОБОРОНИТЕЛЬНАЯ МОЩЬ БЕЛОРУССКОЙ АРМИИ И </w:t>
      </w:r>
      <w:r w:rsidR="00AF5DC4">
        <w:rPr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>ПАТРИОТИЗМ В СОВРЕМЕННЫХ УСЛОВИЯХ</w:t>
      </w:r>
    </w:p>
    <w:p w14:paraId="036870E0" w14:textId="77777777" w:rsidR="00C762CB" w:rsidRDefault="00C762CB" w:rsidP="001D6596">
      <w:pPr>
        <w:spacing w:line="233" w:lineRule="auto"/>
        <w:ind w:firstLine="709"/>
        <w:jc w:val="both"/>
        <w:rPr>
          <w:b/>
          <w:i/>
          <w:sz w:val="30"/>
          <w:szCs w:val="30"/>
        </w:rPr>
      </w:pPr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</w:t>
      </w:r>
      <w:proofErr w:type="spellStart"/>
      <w:r w:rsidR="00B26A8B">
        <w:rPr>
          <w:sz w:val="30"/>
          <w:szCs w:val="30"/>
        </w:rPr>
        <w:t>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>льшую</w:t>
      </w:r>
      <w:proofErr w:type="spellEnd"/>
      <w:r w:rsidR="00B26A8B">
        <w:rPr>
          <w:sz w:val="30"/>
          <w:szCs w:val="30"/>
        </w:rPr>
        <w:t xml:space="preserve">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посягательств, но самого благосостояния не стало – на армию его и израсходовали. Результат </w:t>
      </w:r>
      <w:r w:rsidR="00B26A8B">
        <w:rPr>
          <w:sz w:val="30"/>
          <w:szCs w:val="30"/>
        </w:rPr>
        <w:lastRenderedPageBreak/>
        <w:t>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Ладно бы только история, </w:t>
      </w:r>
      <w:r w:rsidR="008024D0">
        <w:rPr>
          <w:sz w:val="30"/>
          <w:szCs w:val="30"/>
        </w:rPr>
        <w:t xml:space="preserve">но режимы в соседних Украине, Польше, </w:t>
      </w:r>
      <w:r w:rsidR="008024D0">
        <w:rPr>
          <w:sz w:val="30"/>
          <w:szCs w:val="30"/>
        </w:rPr>
        <w:lastRenderedPageBreak/>
        <w:t>Литве и Латвии уверенно 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</w:t>
      </w:r>
      <w:proofErr w:type="spellStart"/>
      <w:r w:rsidR="00FA214B">
        <w:rPr>
          <w:sz w:val="30"/>
          <w:szCs w:val="30"/>
        </w:rPr>
        <w:t>контр-диверсионной</w:t>
      </w:r>
      <w:proofErr w:type="spellEnd"/>
      <w:r w:rsidR="00FA214B">
        <w:rPr>
          <w:sz w:val="30"/>
          <w:szCs w:val="30"/>
        </w:rPr>
        <w:t xml:space="preserve">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proofErr w:type="spellStart"/>
      <w:r>
        <w:rPr>
          <w:rFonts w:eastAsia="Calibri"/>
          <w:i/>
          <w:sz w:val="28"/>
          <w:szCs w:val="28"/>
        </w:rPr>
        <w:t>Дроны</w:t>
      </w:r>
      <w:proofErr w:type="spellEnd"/>
      <w:r>
        <w:rPr>
          <w:rFonts w:eastAsia="Calibri"/>
          <w:i/>
          <w:sz w:val="28"/>
          <w:szCs w:val="28"/>
        </w:rPr>
        <w:t xml:space="preserve">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t xml:space="preserve">На данные войска возложены задачи по ведению воздушной разведки, нанесению огневого поражения противнику, наведению и </w:t>
      </w:r>
      <w:r w:rsidRPr="00A9785D">
        <w:rPr>
          <w:rFonts w:eastAsia="Calibri"/>
          <w:i/>
          <w:sz w:val="28"/>
          <w:szCs w:val="28"/>
        </w:rPr>
        <w:lastRenderedPageBreak/>
        <w:t>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t xml:space="preserve"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</w:t>
      </w:r>
      <w:proofErr w:type="spellStart"/>
      <w:r w:rsidRPr="00E702A4">
        <w:rPr>
          <w:rFonts w:eastAsia="Calibri"/>
          <w:i/>
          <w:sz w:val="28"/>
          <w:szCs w:val="28"/>
        </w:rPr>
        <w:t>квадроциклы</w:t>
      </w:r>
      <w:proofErr w:type="spellEnd"/>
      <w:r w:rsidRPr="00E702A4">
        <w:rPr>
          <w:rFonts w:eastAsia="Calibri"/>
          <w:i/>
          <w:sz w:val="28"/>
          <w:szCs w:val="28"/>
        </w:rPr>
        <w:t xml:space="preserve">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</w:t>
      </w:r>
      <w:proofErr w:type="spellStart"/>
      <w:r>
        <w:rPr>
          <w:sz w:val="30"/>
          <w:szCs w:val="30"/>
        </w:rPr>
        <w:t>беспилотников</w:t>
      </w:r>
      <w:proofErr w:type="spellEnd"/>
      <w:r>
        <w:rPr>
          <w:sz w:val="30"/>
          <w:szCs w:val="30"/>
        </w:rPr>
        <w:t>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</w:t>
      </w:r>
      <w:proofErr w:type="spellStart"/>
      <w:r w:rsidR="00E34766">
        <w:rPr>
          <w:i/>
          <w:sz w:val="28"/>
          <w:szCs w:val="28"/>
        </w:rPr>
        <w:t>быццам</w:t>
      </w:r>
      <w:proofErr w:type="spellEnd"/>
      <w:r w:rsidR="00E34766">
        <w:rPr>
          <w:i/>
          <w:sz w:val="28"/>
          <w:szCs w:val="28"/>
        </w:rPr>
        <w:t xml:space="preserve"> мы </w:t>
      </w:r>
      <w:proofErr w:type="spellStart"/>
      <w:r w:rsidR="00E34766">
        <w:rPr>
          <w:i/>
          <w:sz w:val="28"/>
          <w:szCs w:val="28"/>
          <w:lang w:val="en-US"/>
        </w:rPr>
        <w:t>i</w:t>
      </w:r>
      <w:proofErr w:type="spellEnd"/>
      <w:r w:rsidR="00E34766">
        <w:rPr>
          <w:i/>
          <w:sz w:val="28"/>
          <w:szCs w:val="28"/>
        </w:rPr>
        <w:t xml:space="preserve">х сала </w:t>
      </w:r>
      <w:proofErr w:type="spellStart"/>
      <w:r w:rsidR="00E34766">
        <w:rPr>
          <w:i/>
          <w:sz w:val="28"/>
          <w:szCs w:val="28"/>
        </w:rPr>
        <w:t>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r w:rsidR="00E34766">
        <w:rPr>
          <w:i/>
          <w:sz w:val="28"/>
          <w:szCs w:val="28"/>
          <w:lang w:val="en-US"/>
        </w:rPr>
        <w:t>i</w:t>
      </w:r>
      <w:proofErr w:type="spellEnd"/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 xml:space="preserve">ежегодно прирастающий в этих странах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1DA7E7F7" w14:textId="140F5E2E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 xml:space="preserve">. В их числе </w:t>
      </w:r>
      <w:proofErr w:type="spellStart"/>
      <w:r w:rsidRPr="00240354">
        <w:rPr>
          <w:i/>
          <w:iCs/>
          <w:color w:val="000000"/>
          <w:sz w:val="28"/>
          <w:szCs w:val="28"/>
        </w:rPr>
        <w:t>сверхманевренные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, многофункциональные истребители Су-30СМ и Су-30СМ2, транспортно-боевые вертолеты Ми-35М, реактивные </w:t>
      </w:r>
      <w:r w:rsidRPr="00240354">
        <w:rPr>
          <w:i/>
          <w:iCs/>
          <w:color w:val="000000"/>
          <w:sz w:val="28"/>
          <w:szCs w:val="28"/>
        </w:rPr>
        <w:lastRenderedPageBreak/>
        <w:t>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С150», «Беркут-3», «</w:t>
      </w:r>
      <w:proofErr w:type="spellStart"/>
      <w:r w:rsidRPr="00240354">
        <w:rPr>
          <w:i/>
          <w:iCs/>
          <w:color w:val="000000"/>
          <w:sz w:val="28"/>
          <w:szCs w:val="28"/>
        </w:rPr>
        <w:t>Болас</w:t>
      </w:r>
      <w:proofErr w:type="spellEnd"/>
      <w:r w:rsidRPr="00240354">
        <w:rPr>
          <w:i/>
          <w:iCs/>
          <w:color w:val="000000"/>
          <w:sz w:val="28"/>
          <w:szCs w:val="28"/>
        </w:rPr>
        <w:t>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lastRenderedPageBreak/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>том деле следует полагаться не 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</w:t>
      </w:r>
      <w:proofErr w:type="spellStart"/>
      <w:r w:rsidRPr="00343120">
        <w:rPr>
          <w:bCs/>
          <w:sz w:val="28"/>
          <w:szCs w:val="28"/>
        </w:rPr>
        <w:t>News</w:t>
      </w:r>
      <w:proofErr w:type="spellEnd"/>
      <w:r w:rsidRPr="00343120">
        <w:rPr>
          <w:bCs/>
          <w:sz w:val="28"/>
          <w:szCs w:val="28"/>
        </w:rPr>
        <w:t xml:space="preserve"> &amp; </w:t>
      </w:r>
      <w:proofErr w:type="spellStart"/>
      <w:r w:rsidRPr="00343120">
        <w:rPr>
          <w:bCs/>
          <w:sz w:val="28"/>
          <w:szCs w:val="28"/>
        </w:rPr>
        <w:t>World</w:t>
      </w:r>
      <w:proofErr w:type="spellEnd"/>
      <w:r w:rsidRPr="00343120">
        <w:rPr>
          <w:bCs/>
          <w:sz w:val="28"/>
          <w:szCs w:val="28"/>
        </w:rPr>
        <w:t xml:space="preserve"> </w:t>
      </w:r>
      <w:proofErr w:type="spellStart"/>
      <w:r w:rsidRPr="00343120">
        <w:rPr>
          <w:bCs/>
          <w:sz w:val="28"/>
          <w:szCs w:val="28"/>
        </w:rPr>
        <w:t>Report</w:t>
      </w:r>
      <w:proofErr w:type="spellEnd"/>
      <w:r w:rsidRPr="00343120">
        <w:rPr>
          <w:bCs/>
          <w:sz w:val="28"/>
          <w:szCs w:val="28"/>
        </w:rPr>
        <w:t>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>рискам, вызовам, 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lastRenderedPageBreak/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>Территориальная оборона – это важный объединяющий фактор между государством и гражданским обществом, позволяющий сплотить 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lastRenderedPageBreak/>
        <w:t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Учитывая добровольный характер формирования народного ополчения, а значит высокую </w:t>
      </w:r>
      <w:proofErr w:type="spellStart"/>
      <w:r>
        <w:rPr>
          <w:bCs/>
          <w:sz w:val="30"/>
          <w:szCs w:val="30"/>
        </w:rPr>
        <w:t>мотивированность</w:t>
      </w:r>
      <w:proofErr w:type="spellEnd"/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>участие в нем 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5B6EC6">
        <w:rPr>
          <w:b/>
          <w:i/>
          <w:color w:val="000000"/>
          <w:sz w:val="28"/>
          <w:szCs w:val="28"/>
        </w:rPr>
        <w:t>Справочно</w:t>
      </w:r>
      <w:proofErr w:type="spellEnd"/>
      <w:r w:rsidRPr="005B6EC6">
        <w:rPr>
          <w:b/>
          <w:i/>
          <w:color w:val="000000"/>
          <w:sz w:val="28"/>
          <w:szCs w:val="28"/>
        </w:rPr>
        <w:t>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>оспитание, 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lastRenderedPageBreak/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</w:t>
      </w:r>
      <w:r w:rsidR="00A75EFD" w:rsidRPr="00F16E07">
        <w:rPr>
          <w:sz w:val="30"/>
          <w:szCs w:val="30"/>
        </w:rPr>
        <w:lastRenderedPageBreak/>
        <w:t xml:space="preserve">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>, поддержки снабжением всем необходимым, 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2025 </w:t>
      </w:r>
      <w:proofErr w:type="gramStart"/>
      <w:r>
        <w:rPr>
          <w:sz w:val="30"/>
          <w:szCs w:val="30"/>
        </w:rPr>
        <w:t>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</w:t>
      </w:r>
      <w:proofErr w:type="gramEnd"/>
      <w:r w:rsidRPr="00E24DF6">
        <w:rPr>
          <w:b/>
          <w:sz w:val="30"/>
          <w:szCs w:val="30"/>
        </w:rPr>
        <w:t>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7A651" w14:textId="77777777" w:rsidR="00CE7072" w:rsidRDefault="00CE7072" w:rsidP="00B43BB5">
      <w:r>
        <w:separator/>
      </w:r>
    </w:p>
  </w:endnote>
  <w:endnote w:type="continuationSeparator" w:id="0">
    <w:p w14:paraId="61939FC0" w14:textId="77777777" w:rsidR="00CE7072" w:rsidRDefault="00CE7072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tka Small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82550" w14:textId="77777777" w:rsidR="00CE7072" w:rsidRDefault="00CE7072" w:rsidP="00B43BB5">
      <w:r>
        <w:separator/>
      </w:r>
    </w:p>
  </w:footnote>
  <w:footnote w:type="continuationSeparator" w:id="0">
    <w:p w14:paraId="25D78515" w14:textId="77777777" w:rsidR="00CE7072" w:rsidRDefault="00CE7072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28401EA6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AF5DC4">
          <w:rPr>
            <w:noProof/>
            <w:sz w:val="22"/>
            <w:szCs w:val="22"/>
          </w:rPr>
          <w:t>11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AD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0A32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5DC4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440E"/>
    <w:rsid w:val="00BB5FC7"/>
    <w:rsid w:val="00BC409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762CB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E7072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63C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F5D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5D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3518</Words>
  <Characters>20058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2026-02-16T06:09:00Z</cp:lastPrinted>
  <dcterms:created xsi:type="dcterms:W3CDTF">2026-02-12T08:29:00Z</dcterms:created>
  <dcterms:modified xsi:type="dcterms:W3CDTF">2026-02-16T06:09:00Z</dcterms:modified>
</cp:coreProperties>
</file>